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12DA25E" w:rsidP="79A89301" w:rsidRDefault="012DA25E" w14:paraId="782209EC" w14:textId="280365BC">
      <w:pPr>
        <w:pStyle w:val="Normalny"/>
        <w:spacing w:after="0" w:line="240" w:lineRule="auto"/>
        <w:jc w:val="both"/>
        <w:rPr>
          <w:rFonts w:ascii="Calibri" w:hAnsi="Calibri" w:eastAsia="Calibri" w:cs="Calibri"/>
          <w:noProof w:val="0"/>
          <w:sz w:val="22"/>
          <w:szCs w:val="22"/>
          <w:lang w:val="pl-PL"/>
        </w:rPr>
      </w:pPr>
      <w:r w:rsidRPr="79A89301" w:rsidR="012DA25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16"/>
          <w:szCs w:val="16"/>
          <w:u w:val="none"/>
          <w:lang w:val="pl-PL"/>
        </w:rPr>
        <w:t xml:space="preserve">Załącznik nr 2 do Regulaminu Komisji Oceny Projektów powołanych w ramach Osi Priorytetowych I-VII oraz XII Regionalnego Programu Operacyjnego Województwa Mazowieckiego na lata 2014-2020 </w:t>
      </w:r>
      <w:r w:rsidRPr="79A89301" w:rsidR="012DA25E">
        <w:rPr>
          <w:rFonts w:ascii="Calibri" w:hAnsi="Calibri" w:eastAsia="Calibri" w:cs="Calibri"/>
          <w:noProof w:val="0"/>
          <w:sz w:val="22"/>
          <w:szCs w:val="22"/>
          <w:lang w:val="pl-PL"/>
        </w:rPr>
        <w:t xml:space="preserve"> </w:t>
      </w:r>
    </w:p>
    <w:p w:rsidR="79A89301" w:rsidP="79A89301" w:rsidRDefault="79A89301" w14:paraId="64C063AE" w14:textId="178EE842">
      <w:pPr>
        <w:pStyle w:val="Normalny"/>
        <w:spacing w:after="0" w:line="240" w:lineRule="auto"/>
        <w:jc w:val="both"/>
        <w:rPr>
          <w:rFonts w:eastAsia="Calibri" w:cs="Arial"/>
          <w:b w:val="1"/>
          <w:bCs w:val="1"/>
        </w:rPr>
      </w:pPr>
    </w:p>
    <w:p w:rsidRPr="00B76EB2" w:rsidR="00834051" w:rsidP="00AE650B" w:rsidRDefault="00834051" w14:paraId="785E4C64" w14:textId="77777777">
      <w:pPr>
        <w:spacing w:after="0" w:line="240" w:lineRule="auto"/>
        <w:jc w:val="both"/>
        <w:rPr>
          <w:rFonts w:eastAsia="Calibri" w:cs="Arial"/>
          <w:b/>
        </w:rPr>
      </w:pPr>
      <w:r w:rsidRPr="00B76EB2">
        <w:rPr>
          <w:rFonts w:eastAsia="Calibri" w:cs="Arial"/>
          <w:b/>
        </w:rPr>
        <w:t>Deklaracja bezstronności i poufności</w:t>
      </w:r>
      <w:r w:rsidRPr="00B76EB2" w:rsidR="006B58A1">
        <w:rPr>
          <w:rFonts w:eastAsia="Calibri" w:cs="Arial"/>
          <w:b/>
        </w:rPr>
        <w:t xml:space="preserve">                                       </w:t>
      </w:r>
    </w:p>
    <w:p w:rsidRPr="00B76EB2" w:rsidR="00C45968" w:rsidP="00D44B9E" w:rsidRDefault="00BD2558" w14:paraId="54A59276" w14:textId="77777777">
      <w:pPr>
        <w:spacing w:before="240" w:after="0" w:line="240" w:lineRule="auto"/>
        <w:jc w:val="both"/>
        <w:rPr>
          <w:rFonts w:eastAsia="Calibri" w:cs="Arial"/>
          <w:b/>
        </w:rPr>
      </w:pPr>
      <w:r w:rsidRPr="00B76EB2">
        <w:rPr>
          <w:rFonts w:eastAsia="Calibri" w:cs="Arial"/>
          <w:b/>
        </w:rPr>
        <w:t>Numer naboru: ……………………………</w:t>
      </w:r>
      <w:r w:rsidRPr="00B76EB2" w:rsidR="00D42B3B">
        <w:rPr>
          <w:rFonts w:eastAsia="Calibri" w:cs="Arial"/>
          <w:b/>
        </w:rPr>
        <w:t>………………</w:t>
      </w:r>
      <w:r w:rsidRPr="00B76EB2" w:rsidR="00D44B9E">
        <w:rPr>
          <w:rFonts w:eastAsia="Calibri" w:cs="Arial"/>
          <w:b/>
        </w:rPr>
        <w:t>…………</w:t>
      </w:r>
    </w:p>
    <w:p w:rsidR="00B76EB2" w:rsidP="00D44B9E" w:rsidRDefault="00B76EB2" w14:paraId="2F774790" w14:textId="77777777">
      <w:pPr>
        <w:spacing w:before="240" w:after="0"/>
        <w:jc w:val="both"/>
        <w:rPr>
          <w:rFonts w:eastAsia="Times New Roman" w:cstheme="minorHAnsi"/>
        </w:rPr>
      </w:pPr>
    </w:p>
    <w:p w:rsidRPr="00B76EB2" w:rsidR="00371FDC" w:rsidP="00D44B9E" w:rsidRDefault="00371FDC" w14:paraId="6EF095B3" w14:textId="2543A756">
      <w:pPr>
        <w:spacing w:before="240" w:after="0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Niniejszym oświadczam, że:</w:t>
      </w:r>
    </w:p>
    <w:p w:rsidRPr="00B76EB2" w:rsidR="00EA129A" w:rsidP="00EA129A" w:rsidRDefault="00EA129A" w14:paraId="1EABF641" w14:textId="664B9D70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="Arial"/>
        </w:rPr>
        <w:t>Nie brałem/</w:t>
      </w:r>
      <w:r w:rsidRPr="00B76EB2" w:rsidR="00A94868">
        <w:rPr>
          <w:rFonts w:eastAsia="Times New Roman" w:cs="Arial"/>
        </w:rPr>
        <w:t>ł</w:t>
      </w:r>
      <w:r w:rsidRPr="00B76EB2">
        <w:rPr>
          <w:rFonts w:eastAsia="Times New Roman" w:cs="Arial"/>
        </w:rPr>
        <w:t xml:space="preserve">am udziału w przygotowaniu któregokolwiek wniosku/projektu złożonego w ramach niniejszego naboru. Nie zachodzą żadne okoliczności mogące budzić uzasadnione wątpliwości, </w:t>
      </w:r>
      <w:r w:rsidR="00C2037C">
        <w:rPr>
          <w:rFonts w:eastAsia="Times New Roman" w:cs="Arial"/>
        </w:rPr>
        <w:br/>
      </w:r>
      <w:r w:rsidRPr="00B76EB2">
        <w:rPr>
          <w:rFonts w:eastAsia="Times New Roman" w:cs="Arial"/>
        </w:rPr>
        <w:t xml:space="preserve">co do bezstronności oceniającego względem </w:t>
      </w:r>
      <w:bookmarkStart w:name="_Hlk112322327" w:id="0"/>
      <w:r w:rsidRPr="00B76EB2">
        <w:rPr>
          <w:rFonts w:eastAsia="Times New Roman" w:cs="Arial"/>
        </w:rPr>
        <w:t>podmiotu ubiegającego się o dofinans</w:t>
      </w:r>
      <w:r w:rsidRPr="00B76EB2" w:rsidR="00A76CDF">
        <w:rPr>
          <w:rFonts w:eastAsia="Times New Roman" w:cs="Arial"/>
        </w:rPr>
        <w:t>owani</w:t>
      </w:r>
      <w:r w:rsidR="00C2037C">
        <w:rPr>
          <w:rFonts w:eastAsia="Times New Roman" w:cs="Arial"/>
        </w:rPr>
        <w:t>e</w:t>
      </w:r>
      <w:r w:rsidRPr="00B76EB2" w:rsidR="000C5AF8">
        <w:rPr>
          <w:rStyle w:val="Odwoanieprzypisudolnego"/>
          <w:rFonts w:eastAsia="Times New Roman" w:cs="Arial"/>
        </w:rPr>
        <w:footnoteReference w:id="1"/>
      </w:r>
      <w:r w:rsidRPr="00B76EB2">
        <w:rPr>
          <w:rFonts w:eastAsia="Times New Roman" w:cs="Arial"/>
        </w:rPr>
        <w:t xml:space="preserve"> </w:t>
      </w:r>
      <w:r w:rsidR="00C2037C">
        <w:rPr>
          <w:rFonts w:eastAsia="Times New Roman" w:cs="Arial"/>
        </w:rPr>
        <w:br/>
      </w:r>
      <w:r w:rsidRPr="00B76EB2">
        <w:rPr>
          <w:rFonts w:eastAsia="Times New Roman" w:cs="Arial"/>
        </w:rPr>
        <w:t>lub podmiotu, który złożył wniosek będący przedmiotem oceny</w:t>
      </w:r>
      <w:bookmarkEnd w:id="0"/>
      <w:r w:rsidRPr="00B76EB2">
        <w:rPr>
          <w:rFonts w:eastAsia="Times New Roman" w:cs="Arial"/>
        </w:rPr>
        <w:t>.</w:t>
      </w:r>
    </w:p>
    <w:p w:rsidRPr="00B76EB2" w:rsidR="00EC3229" w:rsidP="00CC4074" w:rsidRDefault="00EC3229" w14:paraId="4612E9C3" w14:textId="2EB833B7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 xml:space="preserve">Według mojej wiedzy w stosunku do  </w:t>
      </w:r>
      <w:r w:rsidRPr="00B76EB2" w:rsidR="00EB7795">
        <w:rPr>
          <w:rFonts w:eastAsia="Times New Roman" w:cstheme="minorHAnsi"/>
        </w:rPr>
        <w:t xml:space="preserve">podmiotu ubiegającego się o dofinansowanie lub podmiotu, </w:t>
      </w:r>
      <w:r w:rsidR="00BD5A30">
        <w:rPr>
          <w:rFonts w:eastAsia="Times New Roman" w:cstheme="minorHAnsi"/>
        </w:rPr>
        <w:br/>
      </w:r>
      <w:r w:rsidRPr="00B76EB2" w:rsidR="00EB7795">
        <w:rPr>
          <w:rFonts w:eastAsia="Times New Roman" w:cstheme="minorHAnsi"/>
        </w:rPr>
        <w:t>który złożył wniosek będący przedmiotem oceny</w:t>
      </w:r>
      <w:r w:rsidRPr="00B76EB2" w:rsidDel="00EB7795" w:rsidR="00EB7795">
        <w:rPr>
          <w:rFonts w:eastAsia="Times New Roman" w:cstheme="minorHAnsi"/>
        </w:rPr>
        <w:t xml:space="preserve"> </w:t>
      </w:r>
      <w:r w:rsidRPr="00B76EB2">
        <w:rPr>
          <w:rFonts w:eastAsia="Times New Roman" w:cstheme="minorHAnsi"/>
        </w:rPr>
        <w:t>nie zachodzi konflikt interesu, o</w:t>
      </w:r>
      <w:r w:rsidRPr="00B76EB2" w:rsidR="00924102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 xml:space="preserve">którym mowa </w:t>
      </w:r>
      <w:r w:rsidR="00BD5A30">
        <w:rPr>
          <w:rFonts w:eastAsia="Times New Roman" w:cstheme="minorHAnsi"/>
        </w:rPr>
        <w:br/>
      </w:r>
      <w:r w:rsidRPr="00B76EB2">
        <w:rPr>
          <w:rFonts w:eastAsia="Times New Roman" w:cstheme="minorHAnsi"/>
        </w:rPr>
        <w:t>w art. 61 rozporządzenia Parlamentu Europejskiego i Rady (UE, EURATOM) nr 2018/1046 z dnia 18 lipca 2018 r. w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>sprawie zasad finansowych mających zastosowanie do budżetu ogólnego Unii zmieniającego rozporządzenia (UE) nr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 xml:space="preserve">1296/2013, (UE) nr 1301/2013, (UE) nr 1303/2013, (UE) nr 1304/2013, </w:t>
      </w:r>
      <w:r w:rsidR="00B76EB2">
        <w:rPr>
          <w:rFonts w:eastAsia="Times New Roman" w:cstheme="minorHAnsi"/>
        </w:rPr>
        <w:br/>
      </w:r>
      <w:r w:rsidRPr="00B76EB2">
        <w:rPr>
          <w:rFonts w:eastAsia="Times New Roman" w:cstheme="minorHAnsi"/>
        </w:rPr>
        <w:t>(UE) nr 1309/2013, (UE) nr 1316/2013, (UE) nr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 xml:space="preserve">223/2014 i (UE) nr 283/2014 oraz decyzję </w:t>
      </w:r>
      <w:r w:rsidR="00B76EB2">
        <w:rPr>
          <w:rFonts w:eastAsia="Times New Roman" w:cstheme="minorHAnsi"/>
        </w:rPr>
        <w:br/>
      </w:r>
      <w:r w:rsidRPr="00B76EB2">
        <w:rPr>
          <w:rFonts w:eastAsia="Times New Roman" w:cstheme="minorHAnsi"/>
        </w:rPr>
        <w:t>nr 541/2014/UE, a także uchylającego rozporządzenie (UE, Euratom) nr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>966/2012.</w:t>
      </w:r>
    </w:p>
    <w:p w:rsidRPr="00B76EB2" w:rsidR="00CC4074" w:rsidP="00CC4074" w:rsidRDefault="00371FDC" w14:paraId="5E9EC8FC" w14:textId="7DE3C67F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 xml:space="preserve">Nie zachodzi żadna z okoliczności powodujących wyłączenie mnie z udziału w ocenie projektu </w:t>
      </w:r>
      <w:r w:rsidR="00C2037C">
        <w:rPr>
          <w:rFonts w:eastAsia="Times New Roman" w:cstheme="minorHAnsi"/>
        </w:rPr>
        <w:br/>
      </w:r>
      <w:r w:rsidRPr="00B76EB2">
        <w:rPr>
          <w:rFonts w:eastAsia="Times New Roman" w:cstheme="minorHAnsi"/>
        </w:rPr>
        <w:t>na podstawie zapisów art.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 xml:space="preserve">24 i art. 25 ustawy z dnia 14 czerwca 1960 r. – Kodeks postępowania administracyjnego (Dz. U. z </w:t>
      </w:r>
      <w:r w:rsidRPr="00B76EB2" w:rsidR="006C3ABF">
        <w:rPr>
          <w:rFonts w:eastAsia="Times New Roman" w:cstheme="minorHAnsi"/>
        </w:rPr>
        <w:t>20</w:t>
      </w:r>
      <w:r w:rsidRPr="00B76EB2" w:rsidR="00590238">
        <w:rPr>
          <w:rFonts w:eastAsia="Times New Roman" w:cstheme="minorHAnsi"/>
        </w:rPr>
        <w:t>21</w:t>
      </w:r>
      <w:r w:rsidRPr="00B76EB2" w:rsidR="006C3ABF">
        <w:rPr>
          <w:rFonts w:eastAsia="Times New Roman" w:cstheme="minorHAnsi"/>
        </w:rPr>
        <w:t xml:space="preserve"> </w:t>
      </w:r>
      <w:r w:rsidRPr="00B76EB2">
        <w:rPr>
          <w:rFonts w:eastAsia="Times New Roman" w:cstheme="minorHAnsi"/>
        </w:rPr>
        <w:t xml:space="preserve">r., poz. </w:t>
      </w:r>
      <w:r w:rsidRPr="00B76EB2" w:rsidR="00590238">
        <w:rPr>
          <w:rFonts w:eastAsia="Times New Roman" w:cstheme="minorHAnsi"/>
        </w:rPr>
        <w:t>735</w:t>
      </w:r>
      <w:r w:rsidRPr="00B76EB2" w:rsidR="00B318A0">
        <w:rPr>
          <w:rFonts w:eastAsia="Times New Roman" w:cstheme="minorHAnsi"/>
        </w:rPr>
        <w:t xml:space="preserve"> ze zm.</w:t>
      </w:r>
      <w:r w:rsidRPr="00B76EB2">
        <w:rPr>
          <w:rFonts w:eastAsia="Times New Roman" w:cstheme="minorHAnsi"/>
        </w:rPr>
        <w:t>) dotyczących wyłączenia pracownika oraz organu</w:t>
      </w:r>
      <w:r w:rsidRPr="00B76EB2" w:rsidR="00CC4074">
        <w:rPr>
          <w:rFonts w:eastAsia="Times New Roman" w:cstheme="minorHAnsi"/>
        </w:rPr>
        <w:t xml:space="preserve"> </w:t>
      </w:r>
      <w:r w:rsidR="00B76EB2">
        <w:rPr>
          <w:rFonts w:eastAsia="Times New Roman" w:cstheme="minorHAnsi"/>
        </w:rPr>
        <w:br/>
      </w:r>
      <w:r w:rsidRPr="00B76EB2" w:rsidR="00CC4074">
        <w:rPr>
          <w:rFonts w:eastAsia="Times New Roman" w:cstheme="minorHAnsi"/>
        </w:rPr>
        <w:t>w tym że:</w:t>
      </w:r>
    </w:p>
    <w:p w:rsidRPr="00B76EB2" w:rsidR="00CC4074" w:rsidP="00CC4074" w:rsidRDefault="005F6A88" w14:paraId="0C916203" w14:textId="013C95FA">
      <w:pPr>
        <w:pStyle w:val="Akapitzlist"/>
        <w:numPr>
          <w:ilvl w:val="0"/>
          <w:numId w:val="5"/>
        </w:numPr>
        <w:ind w:left="709" w:hanging="425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n</w:t>
      </w:r>
      <w:r w:rsidRPr="00B76EB2" w:rsidR="00CC4074">
        <w:rPr>
          <w:rFonts w:eastAsia="Times New Roman" w:cstheme="minorHAnsi"/>
        </w:rPr>
        <w:t xml:space="preserve">ie </w:t>
      </w:r>
      <w:r w:rsidRPr="00B76EB2" w:rsidR="000E4CE0">
        <w:rPr>
          <w:rFonts w:eastAsia="Times New Roman" w:cstheme="minorHAnsi"/>
        </w:rPr>
        <w:t xml:space="preserve">pozostaję w związku małżeńskim albo w stosunku pokrewieństwa lub powinowactwa w linii prostej, pokrewieństwa lub powinowactwa w linii bocznej do drugiego stopnia i nie jestem związany/a z tytułu przysposobienia, opieki, kurateli z </w:t>
      </w:r>
      <w:r w:rsidRPr="00B76EB2" w:rsidR="00EB7795">
        <w:rPr>
          <w:rFonts w:eastAsia="Times New Roman" w:cstheme="minorHAnsi"/>
        </w:rPr>
        <w:t xml:space="preserve">podmiotem ubiegającym </w:t>
      </w:r>
      <w:r w:rsidR="00C2037C">
        <w:rPr>
          <w:rFonts w:eastAsia="Times New Roman" w:cstheme="minorHAnsi"/>
        </w:rPr>
        <w:br/>
      </w:r>
      <w:r w:rsidRPr="00B76EB2" w:rsidR="00EB7795">
        <w:rPr>
          <w:rFonts w:eastAsia="Times New Roman" w:cstheme="minorHAnsi"/>
        </w:rPr>
        <w:t>się o dofinansowanie lub podmiotem, który złożył wniosek będący przedmiotem oceny</w:t>
      </w:r>
      <w:r w:rsidRPr="00B76EB2" w:rsidR="000E4CE0">
        <w:rPr>
          <w:rFonts w:eastAsia="Times New Roman" w:cstheme="minorHAnsi"/>
        </w:rPr>
        <w:t xml:space="preserve">, </w:t>
      </w:r>
      <w:r w:rsidR="00C2037C">
        <w:rPr>
          <w:rFonts w:eastAsia="Times New Roman" w:cstheme="minorHAnsi"/>
        </w:rPr>
        <w:br/>
      </w:r>
      <w:r w:rsidRPr="00B76EB2" w:rsidR="003B5706">
        <w:rPr>
          <w:rFonts w:eastAsia="Times New Roman" w:cstheme="minorHAnsi"/>
        </w:rPr>
        <w:t>ich</w:t>
      </w:r>
      <w:r w:rsidRPr="00B76EB2" w:rsidR="000E4CE0">
        <w:rPr>
          <w:rFonts w:eastAsia="Times New Roman" w:cstheme="minorHAnsi"/>
        </w:rPr>
        <w:t xml:space="preserve"> przedstawicielami lub członkami władz</w:t>
      </w:r>
      <w:r w:rsidRPr="00B76EB2" w:rsidR="00CC4074">
        <w:rPr>
          <w:rFonts w:eastAsia="Times New Roman" w:cstheme="minorHAnsi"/>
        </w:rPr>
        <w:t>;</w:t>
      </w:r>
    </w:p>
    <w:p w:rsidRPr="00B76EB2" w:rsidR="00CC4074" w:rsidP="00CC4074" w:rsidRDefault="005F6A88" w14:paraId="4069C73C" w14:textId="41A6AF6E">
      <w:pPr>
        <w:pStyle w:val="Akapitzlist"/>
        <w:numPr>
          <w:ilvl w:val="0"/>
          <w:numId w:val="5"/>
        </w:numPr>
        <w:ind w:left="709" w:hanging="425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p</w:t>
      </w:r>
      <w:r w:rsidRPr="00B76EB2" w:rsidR="00CC4074">
        <w:rPr>
          <w:rFonts w:eastAsia="Times New Roman" w:cstheme="minorHAnsi"/>
        </w:rPr>
        <w:t xml:space="preserve">rzed upływem </w:t>
      </w:r>
      <w:r w:rsidRPr="00B76EB2" w:rsidR="008F0DBE">
        <w:rPr>
          <w:rFonts w:eastAsia="Times New Roman" w:cstheme="minorHAnsi"/>
        </w:rPr>
        <w:t xml:space="preserve">trzech lat </w:t>
      </w:r>
      <w:r w:rsidRPr="00B76EB2" w:rsidR="00CC4074">
        <w:rPr>
          <w:rFonts w:eastAsia="Times New Roman" w:cstheme="minorHAnsi"/>
        </w:rPr>
        <w:t>od dnia złożenia niniejszego oświadczenia nie pozostawałem/łam</w:t>
      </w:r>
      <w:r w:rsidRPr="00B76EB2" w:rsidR="000C5AF8">
        <w:rPr>
          <w:rFonts w:eastAsia="Times New Roman" w:cstheme="minorHAnsi"/>
        </w:rPr>
        <w:t>,</w:t>
      </w:r>
      <w:r w:rsidRPr="00B76EB2" w:rsidR="00CC4074">
        <w:rPr>
          <w:rFonts w:eastAsia="Times New Roman" w:cstheme="minorHAnsi"/>
        </w:rPr>
        <w:t xml:space="preserve"> </w:t>
      </w:r>
      <w:r w:rsidR="00BD5A30">
        <w:rPr>
          <w:rFonts w:eastAsia="Times New Roman" w:cstheme="minorHAnsi"/>
        </w:rPr>
        <w:br/>
      </w:r>
      <w:r w:rsidRPr="00B76EB2" w:rsidR="00CC4074">
        <w:rPr>
          <w:rFonts w:eastAsia="Times New Roman" w:cstheme="minorHAnsi"/>
        </w:rPr>
        <w:t>ani nie pozostaję w</w:t>
      </w:r>
      <w:r w:rsidRPr="00B76EB2" w:rsidR="00924102">
        <w:rPr>
          <w:rFonts w:eastAsia="Times New Roman" w:cstheme="minorHAnsi"/>
        </w:rPr>
        <w:t> </w:t>
      </w:r>
      <w:r w:rsidRPr="00B76EB2" w:rsidR="00CC4074">
        <w:rPr>
          <w:rFonts w:eastAsia="Times New Roman" w:cstheme="minorHAnsi"/>
        </w:rPr>
        <w:t xml:space="preserve">stosunku pracy z </w:t>
      </w:r>
      <w:r w:rsidRPr="00B76EB2" w:rsidR="00EB7795">
        <w:rPr>
          <w:rFonts w:eastAsia="Times New Roman" w:cstheme="minorHAnsi"/>
        </w:rPr>
        <w:t>podmiotem ubiegając</w:t>
      </w:r>
      <w:r w:rsidRPr="00B76EB2" w:rsidR="00BA207F">
        <w:rPr>
          <w:rFonts w:eastAsia="Times New Roman" w:cstheme="minorHAnsi"/>
        </w:rPr>
        <w:t xml:space="preserve">ym </w:t>
      </w:r>
      <w:r w:rsidRPr="00B76EB2" w:rsidR="00EB7795">
        <w:rPr>
          <w:rFonts w:eastAsia="Times New Roman" w:cstheme="minorHAnsi"/>
        </w:rPr>
        <w:t xml:space="preserve">się o dofinansowanie </w:t>
      </w:r>
      <w:r w:rsidR="00BD5A30">
        <w:rPr>
          <w:rFonts w:eastAsia="Times New Roman" w:cstheme="minorHAnsi"/>
        </w:rPr>
        <w:br/>
      </w:r>
      <w:r w:rsidRPr="00B76EB2" w:rsidR="00EB7795">
        <w:rPr>
          <w:rFonts w:eastAsia="Times New Roman" w:cstheme="minorHAnsi"/>
        </w:rPr>
        <w:t>lub podmiot</w:t>
      </w:r>
      <w:r w:rsidRPr="00B76EB2" w:rsidR="00BA207F">
        <w:rPr>
          <w:rFonts w:eastAsia="Times New Roman" w:cstheme="minorHAnsi"/>
        </w:rPr>
        <w:t>em</w:t>
      </w:r>
      <w:r w:rsidRPr="00B76EB2" w:rsidR="00EB7795">
        <w:rPr>
          <w:rFonts w:eastAsia="Times New Roman" w:cstheme="minorHAnsi"/>
        </w:rPr>
        <w:t>, który złożył wniosek będący przedmiotem oceny</w:t>
      </w:r>
      <w:r w:rsidRPr="00B76EB2" w:rsidR="00CC4074">
        <w:rPr>
          <w:rFonts w:eastAsia="Times New Roman" w:cstheme="minorHAnsi"/>
        </w:rPr>
        <w:t>, nie byłem</w:t>
      </w:r>
      <w:r w:rsidRPr="00B76EB2" w:rsidR="00A43F6B">
        <w:rPr>
          <w:rFonts w:eastAsia="Times New Roman" w:cstheme="minorHAnsi"/>
        </w:rPr>
        <w:t>/łam</w:t>
      </w:r>
      <w:r w:rsidRPr="00B76EB2" w:rsidR="00CC4074">
        <w:rPr>
          <w:rFonts w:eastAsia="Times New Roman" w:cstheme="minorHAnsi"/>
        </w:rPr>
        <w:t xml:space="preserve"> i nie jestem stroną</w:t>
      </w:r>
      <w:r w:rsidRPr="00B76EB2" w:rsidR="000C5AF8">
        <w:rPr>
          <w:rFonts w:eastAsia="Times New Roman" w:cstheme="minorHAnsi"/>
        </w:rPr>
        <w:t>,</w:t>
      </w:r>
      <w:r w:rsidR="00BD5A30">
        <w:rPr>
          <w:rFonts w:eastAsia="Times New Roman" w:cstheme="minorHAnsi"/>
        </w:rPr>
        <w:t xml:space="preserve"> </w:t>
      </w:r>
      <w:r w:rsidRPr="00B76EB2" w:rsidR="00CC4074">
        <w:rPr>
          <w:rFonts w:eastAsia="Times New Roman" w:cstheme="minorHAnsi"/>
        </w:rPr>
        <w:t>ani nie</w:t>
      </w:r>
      <w:r w:rsidRPr="00B76EB2" w:rsidR="00924102">
        <w:rPr>
          <w:rFonts w:eastAsia="Times New Roman" w:cstheme="minorHAnsi"/>
        </w:rPr>
        <w:t> </w:t>
      </w:r>
      <w:r w:rsidRPr="00B76EB2" w:rsidR="00CC4074">
        <w:rPr>
          <w:rFonts w:eastAsia="Times New Roman" w:cstheme="minorHAnsi"/>
        </w:rPr>
        <w:t>świadczyłem</w:t>
      </w:r>
      <w:r w:rsidRPr="00B76EB2" w:rsidR="00A43F6B">
        <w:rPr>
          <w:rFonts w:eastAsia="Times New Roman" w:cstheme="minorHAnsi"/>
        </w:rPr>
        <w:t>/łam</w:t>
      </w:r>
      <w:r w:rsidRPr="00B76EB2" w:rsidR="00CC4074">
        <w:rPr>
          <w:rFonts w:eastAsia="Times New Roman" w:cstheme="minorHAnsi"/>
        </w:rPr>
        <w:t xml:space="preserve"> i nie świadczę usług na podstawie umów cywilnoprawnych podmiotowi ubiegającemu się</w:t>
      </w:r>
      <w:r w:rsidRPr="00B76EB2" w:rsidR="00924102">
        <w:rPr>
          <w:rFonts w:eastAsia="Times New Roman" w:cstheme="minorHAnsi"/>
        </w:rPr>
        <w:t> </w:t>
      </w:r>
      <w:r w:rsidRPr="00B76EB2" w:rsidR="00CC4074">
        <w:rPr>
          <w:rFonts w:eastAsia="Times New Roman" w:cstheme="minorHAnsi"/>
        </w:rPr>
        <w:t>o</w:t>
      </w:r>
      <w:r w:rsidRPr="00B76EB2" w:rsidR="00924102">
        <w:rPr>
          <w:rFonts w:eastAsia="Times New Roman" w:cstheme="minorHAnsi"/>
        </w:rPr>
        <w:t> </w:t>
      </w:r>
      <w:r w:rsidRPr="00B76EB2" w:rsidR="00CC4074">
        <w:rPr>
          <w:rFonts w:eastAsia="Times New Roman" w:cstheme="minorHAnsi"/>
        </w:rPr>
        <w:t>dofinansowanie</w:t>
      </w:r>
      <w:r w:rsidRPr="00B76EB2" w:rsidR="00BA207F">
        <w:rPr>
          <w:rFonts w:eastAsia="Times New Roman" w:cs="Arial"/>
        </w:rPr>
        <w:t xml:space="preserve"> </w:t>
      </w:r>
      <w:bookmarkStart w:name="_Hlk112328628" w:id="1"/>
      <w:r w:rsidRPr="00B76EB2" w:rsidR="00BA207F">
        <w:rPr>
          <w:rFonts w:eastAsia="Times New Roman" w:cstheme="minorHAnsi"/>
        </w:rPr>
        <w:t>lub podmiot</w:t>
      </w:r>
      <w:r w:rsidRPr="00B76EB2" w:rsidR="00A03E15">
        <w:rPr>
          <w:rFonts w:eastAsia="Times New Roman" w:cstheme="minorHAnsi"/>
        </w:rPr>
        <w:t>owi</w:t>
      </w:r>
      <w:r w:rsidRPr="00B76EB2" w:rsidR="00BA207F">
        <w:rPr>
          <w:rFonts w:eastAsia="Times New Roman" w:cstheme="minorHAnsi"/>
        </w:rPr>
        <w:t>, który złożył wniosek będący przedmiotem oceny</w:t>
      </w:r>
      <w:bookmarkEnd w:id="1"/>
      <w:r w:rsidRPr="00B76EB2" w:rsidR="000C5AF8">
        <w:rPr>
          <w:rFonts w:eastAsia="Times New Roman" w:cstheme="minorHAnsi"/>
        </w:rPr>
        <w:t>,</w:t>
      </w:r>
      <w:r w:rsidRPr="00B76EB2" w:rsidR="00CC4074">
        <w:rPr>
          <w:rFonts w:eastAsia="Times New Roman" w:cstheme="minorHAnsi"/>
        </w:rPr>
        <w:t xml:space="preserve"> ani nie byłem/łam i nie jestem członkiem władz, wspólnikiem/udziałowcem </w:t>
      </w:r>
      <w:r w:rsidRPr="00B76EB2" w:rsidR="009118EF">
        <w:rPr>
          <w:rFonts w:eastAsia="Times New Roman" w:cstheme="minorHAnsi"/>
        </w:rPr>
        <w:t>podmiotu ubiegającego się o dofinansowanie</w:t>
      </w:r>
      <w:r w:rsidRPr="00B76EB2" w:rsidDel="009118EF" w:rsidR="009118EF">
        <w:rPr>
          <w:rFonts w:eastAsia="Times New Roman" w:cstheme="minorHAnsi"/>
        </w:rPr>
        <w:t xml:space="preserve"> </w:t>
      </w:r>
      <w:bookmarkStart w:name="_Hlk112328661" w:id="2"/>
      <w:r w:rsidRPr="00B76EB2" w:rsidR="00BA207F">
        <w:rPr>
          <w:rFonts w:eastAsia="Times New Roman" w:cstheme="minorHAnsi"/>
        </w:rPr>
        <w:t>lub podmiotu, który złożył wniosek będący przedmiotem oceny</w:t>
      </w:r>
      <w:bookmarkEnd w:id="2"/>
      <w:r w:rsidRPr="00B76EB2" w:rsidR="00CC4074">
        <w:rPr>
          <w:rFonts w:eastAsia="Times New Roman" w:cstheme="minorHAnsi"/>
        </w:rPr>
        <w:t>;</w:t>
      </w:r>
    </w:p>
    <w:p w:rsidRPr="00B76EB2" w:rsidR="00CC4074" w:rsidP="00CC4074" w:rsidRDefault="005F6A88" w14:paraId="350D20D7" w14:textId="4E475B74">
      <w:pPr>
        <w:pStyle w:val="Akapitzlist"/>
        <w:numPr>
          <w:ilvl w:val="0"/>
          <w:numId w:val="5"/>
        </w:numPr>
        <w:ind w:left="709" w:hanging="425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n</w:t>
      </w:r>
      <w:r w:rsidRPr="00B76EB2" w:rsidR="00CC4074">
        <w:rPr>
          <w:rFonts w:eastAsia="Times New Roman" w:cstheme="minorHAnsi"/>
        </w:rPr>
        <w:t>ie jestem wnioskodawcą</w:t>
      </w:r>
      <w:r w:rsidRPr="00B76EB2" w:rsidR="000C5AF8">
        <w:rPr>
          <w:rFonts w:eastAsia="Times New Roman" w:cstheme="minorHAnsi"/>
        </w:rPr>
        <w:t>,</w:t>
      </w:r>
      <w:r w:rsidRPr="00B76EB2" w:rsidR="00CC4074">
        <w:rPr>
          <w:rFonts w:eastAsia="Times New Roman" w:cstheme="minorHAnsi"/>
        </w:rPr>
        <w:t xml:space="preserve"> ani nie pozostaję z podmiotem ubiegającym się o dofinansowanie </w:t>
      </w:r>
      <w:bookmarkStart w:name="_Hlk112328683" w:id="3"/>
      <w:r w:rsidR="00C2037C">
        <w:rPr>
          <w:rFonts w:eastAsia="Times New Roman" w:cstheme="minorHAnsi"/>
        </w:rPr>
        <w:br/>
      </w:r>
      <w:r w:rsidRPr="00B76EB2" w:rsidR="00BA207F">
        <w:rPr>
          <w:rFonts w:eastAsia="Times New Roman" w:cstheme="minorHAnsi"/>
        </w:rPr>
        <w:t xml:space="preserve">lub podmiotem, który złożył wniosek będący przedmiotem oceny </w:t>
      </w:r>
      <w:bookmarkEnd w:id="3"/>
      <w:r w:rsidRPr="00B76EB2" w:rsidR="00CC4074">
        <w:rPr>
          <w:rFonts w:eastAsia="Times New Roman" w:cstheme="minorHAnsi"/>
        </w:rPr>
        <w:t xml:space="preserve">w takim stosunku prawnym </w:t>
      </w:r>
      <w:r w:rsidR="00C2037C">
        <w:rPr>
          <w:rFonts w:eastAsia="Times New Roman" w:cstheme="minorHAnsi"/>
        </w:rPr>
        <w:br/>
      </w:r>
      <w:r w:rsidRPr="00B76EB2" w:rsidR="00CC4074">
        <w:rPr>
          <w:rFonts w:eastAsia="Times New Roman" w:cstheme="minorHAnsi"/>
        </w:rPr>
        <w:t>lub faktycznym, że może to budzić uzasadnione wątpliwości co do mojej bezstronności</w:t>
      </w:r>
      <w:r w:rsidRPr="00B76EB2" w:rsidR="00B318A0">
        <w:rPr>
          <w:rFonts w:eastAsia="Times New Roman" w:cstheme="minorHAnsi"/>
        </w:rPr>
        <w:t>;</w:t>
      </w:r>
    </w:p>
    <w:p w:rsidRPr="00B76EB2" w:rsidR="00CC4074" w:rsidP="00CC4074" w:rsidRDefault="005F6A88" w14:paraId="53B19BFD" w14:textId="228C3E0F">
      <w:pPr>
        <w:pStyle w:val="Akapitzlist"/>
        <w:numPr>
          <w:ilvl w:val="0"/>
          <w:numId w:val="5"/>
        </w:numPr>
        <w:ind w:left="709" w:hanging="425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w</w:t>
      </w:r>
      <w:r w:rsidRPr="00B76EB2" w:rsidR="00CC4074">
        <w:rPr>
          <w:rFonts w:eastAsia="Times New Roman" w:cstheme="minorHAnsi"/>
        </w:rPr>
        <w:t xml:space="preserve">yżej wskazane powody wyłączenia oceniającego trwają mimo ustania uzasadniającego </w:t>
      </w:r>
      <w:r w:rsidR="00C2037C">
        <w:rPr>
          <w:rFonts w:eastAsia="Times New Roman" w:cstheme="minorHAnsi"/>
        </w:rPr>
        <w:br/>
      </w:r>
      <w:r w:rsidRPr="00B76EB2" w:rsidR="00CC4074">
        <w:rPr>
          <w:rFonts w:eastAsia="Times New Roman" w:cstheme="minorHAnsi"/>
        </w:rPr>
        <w:t>je małżeństwa, przysposobienia, opieki lub kurateli.</w:t>
      </w:r>
    </w:p>
    <w:p w:rsidRPr="00B76EB2" w:rsidR="00371FDC" w:rsidP="00B76EB2" w:rsidRDefault="00CC4074" w14:paraId="5FBA287A" w14:textId="158D21D7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W przypadku powzięcia informacji o istnieniu jakiejkolwiek okoliczności mogącej budzić uzasadnione wątpliwości, co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>do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>mojej bezstronności</w:t>
      </w:r>
      <w:r w:rsidRPr="00B76EB2" w:rsidR="00DB4893">
        <w:rPr>
          <w:rFonts w:eastAsia="Times New Roman" w:cstheme="minorHAnsi"/>
        </w:rPr>
        <w:t>,</w:t>
      </w:r>
      <w:r w:rsidRPr="00B76EB2">
        <w:rPr>
          <w:rFonts w:eastAsia="Times New Roman" w:cstheme="minorHAnsi"/>
        </w:rPr>
        <w:t xml:space="preserve"> </w:t>
      </w:r>
      <w:r w:rsidRPr="00B76EB2" w:rsidR="00963078">
        <w:rPr>
          <w:rFonts w:eastAsia="Times New Roman" w:cstheme="minorHAnsi"/>
        </w:rPr>
        <w:t>o której mowa</w:t>
      </w:r>
      <w:r w:rsidRPr="00B76EB2" w:rsidR="00DB4893">
        <w:rPr>
          <w:rFonts w:eastAsia="Times New Roman" w:cstheme="minorHAnsi"/>
        </w:rPr>
        <w:t xml:space="preserve"> w</w:t>
      </w:r>
      <w:r w:rsidRPr="00B76EB2" w:rsidR="00963078">
        <w:rPr>
          <w:rFonts w:eastAsia="Times New Roman" w:cstheme="minorHAnsi"/>
        </w:rPr>
        <w:t xml:space="preserve"> art. 24 i 25 Kodeksu postępowania administracyjnego </w:t>
      </w:r>
      <w:r w:rsidRPr="00B76EB2">
        <w:rPr>
          <w:rFonts w:eastAsia="Times New Roman" w:cstheme="minorHAnsi"/>
        </w:rPr>
        <w:t>lub wystąpieniu konfliktu interesu,</w:t>
      </w:r>
      <w:r w:rsidRPr="00B76EB2" w:rsidR="00963078">
        <w:rPr>
          <w:rFonts w:eastAsia="Times New Roman" w:cstheme="minorHAnsi"/>
        </w:rPr>
        <w:t xml:space="preserve"> o którym mowa</w:t>
      </w:r>
      <w:r w:rsidRPr="00B76EB2">
        <w:rPr>
          <w:rFonts w:eastAsia="Times New Roman" w:cstheme="minorHAnsi"/>
        </w:rPr>
        <w:t xml:space="preserve"> </w:t>
      </w:r>
      <w:r w:rsidRPr="00B76EB2" w:rsidR="005F6A88">
        <w:rPr>
          <w:rFonts w:eastAsia="Times New Roman" w:cstheme="minorHAnsi"/>
        </w:rPr>
        <w:t>w art. 61 ww. rozporządzenia</w:t>
      </w:r>
      <w:r w:rsidR="00B76EB2">
        <w:rPr>
          <w:rFonts w:eastAsia="Times New Roman" w:cstheme="minorHAnsi"/>
        </w:rPr>
        <w:br/>
      </w:r>
      <w:r w:rsidRPr="00B76EB2">
        <w:rPr>
          <w:rFonts w:eastAsia="Times New Roman" w:cstheme="minorHAnsi"/>
        </w:rPr>
        <w:t xml:space="preserve">w odniesieniu do </w:t>
      </w:r>
      <w:bookmarkStart w:name="_Hlk112328709" w:id="4"/>
      <w:r w:rsidRPr="00B76EB2" w:rsidR="00BA207F">
        <w:rPr>
          <w:rFonts w:eastAsia="Times New Roman" w:cstheme="minorHAnsi"/>
        </w:rPr>
        <w:t xml:space="preserve">podmiotu ubiegającego się o dofinansowanie lub podmiotu, który złożył wniosek </w:t>
      </w:r>
      <w:r w:rsidRPr="00B76EB2" w:rsidR="00BA207F">
        <w:rPr>
          <w:rFonts w:eastAsia="Times New Roman" w:cstheme="minorHAnsi"/>
        </w:rPr>
        <w:lastRenderedPageBreak/>
        <w:t>będący przedmiotem oceny</w:t>
      </w:r>
      <w:r w:rsidRPr="00B76EB2" w:rsidR="00BF5909">
        <w:rPr>
          <w:rFonts w:eastAsia="Times New Roman" w:cstheme="minorHAnsi"/>
        </w:rPr>
        <w:t>,</w:t>
      </w:r>
      <w:r w:rsidRPr="00B76EB2" w:rsidDel="00BA207F" w:rsidR="00BA207F">
        <w:rPr>
          <w:rFonts w:eastAsia="Times New Roman" w:cstheme="minorHAnsi"/>
        </w:rPr>
        <w:t xml:space="preserve"> </w:t>
      </w:r>
      <w:bookmarkEnd w:id="4"/>
      <w:r w:rsidRPr="00B76EB2">
        <w:rPr>
          <w:rFonts w:eastAsia="Times New Roman" w:cstheme="minorHAnsi"/>
        </w:rPr>
        <w:t>zobowiązuję się do niezwłocznego jej pisemnego zgłoszenia przewodniczącemu Komisji Oceny Projektów</w:t>
      </w:r>
      <w:r w:rsidRPr="00B76EB2" w:rsidR="005F6A88">
        <w:rPr>
          <w:rFonts w:eastAsia="Times New Roman" w:cstheme="minorHAnsi"/>
        </w:rPr>
        <w:t>/przełożonemu</w:t>
      </w:r>
      <w:r w:rsidRPr="00B76EB2">
        <w:rPr>
          <w:rFonts w:eastAsia="Times New Roman" w:cstheme="minorHAnsi"/>
        </w:rPr>
        <w:t xml:space="preserve"> oraz wyłączenia się </w:t>
      </w:r>
      <w:bookmarkStart w:name="_Hlk103949984" w:id="5"/>
      <w:r w:rsidRPr="00B76EB2">
        <w:rPr>
          <w:rFonts w:eastAsia="Times New Roman" w:cstheme="minorHAnsi"/>
        </w:rPr>
        <w:t>z</w:t>
      </w:r>
      <w:r w:rsidRPr="00B76EB2" w:rsidR="002376EC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>dalszego postępowania dotyczącego przedmiotowego projektu</w:t>
      </w:r>
      <w:bookmarkEnd w:id="5"/>
      <w:r w:rsidRPr="00B76EB2">
        <w:rPr>
          <w:rFonts w:eastAsia="Times New Roman" w:cstheme="minorHAnsi"/>
        </w:rPr>
        <w:t xml:space="preserve"> do</w:t>
      </w:r>
      <w:r w:rsidRPr="00B76EB2" w:rsidR="00924102">
        <w:rPr>
          <w:rFonts w:eastAsia="Times New Roman" w:cstheme="minorHAnsi"/>
        </w:rPr>
        <w:t> </w:t>
      </w:r>
      <w:r w:rsidRPr="00B76EB2">
        <w:rPr>
          <w:rFonts w:eastAsia="Times New Roman" w:cstheme="minorHAnsi"/>
        </w:rPr>
        <w:t>czasu otrzymania stosownej decyzji w tej sprawie.</w:t>
      </w:r>
    </w:p>
    <w:p w:rsidRPr="00B76EB2" w:rsidR="00CD23C9" w:rsidP="00924102" w:rsidRDefault="00CD23C9" w14:paraId="114C0660" w14:textId="77777777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</w:rPr>
        <w:t>Zobowiązuję się wypełniać moje obowiązki rzetelnie i obiektywnie, zgodnie z posiadaną wiedzą.</w:t>
      </w:r>
    </w:p>
    <w:p w:rsidRPr="00B76EB2" w:rsidR="00A03E15" w:rsidP="00B76EB2" w:rsidRDefault="00A03E15" w14:paraId="2C931EAD" w14:textId="64E686BE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  <w:bCs/>
        </w:rPr>
        <w:t xml:space="preserve">Zobowiązuję się do zachowania w tajemnicy wszystkich informacji i dokumentów ujawnionych </w:t>
      </w:r>
      <w:r w:rsidR="00B76EB2">
        <w:rPr>
          <w:rFonts w:eastAsia="Times New Roman" w:cstheme="minorHAnsi"/>
          <w:bCs/>
        </w:rPr>
        <w:br/>
      </w:r>
      <w:r w:rsidRPr="00B76EB2">
        <w:rPr>
          <w:rFonts w:eastAsia="Times New Roman" w:cstheme="minorHAnsi"/>
          <w:bCs/>
        </w:rPr>
        <w:t>i wytworzonych w związku z wykonywaniem powierzonych mi obowiązków.</w:t>
      </w:r>
    </w:p>
    <w:p w:rsidRPr="00B76EB2" w:rsidR="00371FDC" w:rsidP="00924102" w:rsidRDefault="00CD23C9" w14:paraId="03AFBBEC" w14:textId="73D876A2">
      <w:pPr>
        <w:pStyle w:val="Akapitzlist"/>
        <w:numPr>
          <w:ilvl w:val="0"/>
          <w:numId w:val="1"/>
        </w:numPr>
        <w:ind w:left="284" w:hanging="284"/>
        <w:jc w:val="both"/>
        <w:rPr>
          <w:rFonts w:eastAsia="Times New Roman" w:cstheme="minorHAnsi"/>
        </w:rPr>
      </w:pPr>
      <w:r w:rsidRPr="00B76EB2">
        <w:rPr>
          <w:rFonts w:eastAsia="Times New Roman" w:cstheme="minorHAnsi"/>
          <w:bCs/>
        </w:rPr>
        <w:t>Zobowiązuję się przekazane mi i wytworzone przeze mnie informacje - utrwalone w formie pisemnej lub elektronicznej - wykorzystywać wyłącznie w celu wykonania zleconego mi zadania, a po jego zakończeniu do ich zniszczenia lub usunięcia</w:t>
      </w:r>
      <w:r w:rsidRPr="00B76EB2" w:rsidR="00371FDC">
        <w:rPr>
          <w:rFonts w:eastAsia="Times New Roman" w:cstheme="minorHAnsi"/>
        </w:rPr>
        <w:t>.</w:t>
      </w:r>
    </w:p>
    <w:p w:rsidRPr="00B76EB2" w:rsidR="00371FDC" w:rsidP="00B76EB2" w:rsidRDefault="00371FDC" w14:paraId="07C8F9EB" w14:textId="540E8D0D">
      <w:pPr>
        <w:pStyle w:val="Akapitzlist"/>
        <w:ind w:left="284"/>
        <w:jc w:val="both"/>
        <w:rPr>
          <w:rFonts w:eastAsia="Times New Roman" w:cstheme="minorHAnsi"/>
        </w:rPr>
      </w:pPr>
    </w:p>
    <w:p w:rsidR="00A76CDF" w:rsidP="006B087A" w:rsidRDefault="00A76CDF" w14:paraId="44287427" w14:textId="6F8B34ED">
      <w:pPr>
        <w:spacing w:after="0"/>
        <w:rPr>
          <w:bCs/>
        </w:rPr>
      </w:pPr>
      <w:r w:rsidRPr="00B76EB2">
        <w:rPr>
          <w:bCs/>
        </w:rPr>
        <w:t>POUCZENIE:</w:t>
      </w:r>
    </w:p>
    <w:p w:rsidRPr="00B76EB2" w:rsidR="00B76EB2" w:rsidP="006B087A" w:rsidRDefault="00B76EB2" w14:paraId="4A7A606F" w14:textId="77777777">
      <w:pPr>
        <w:spacing w:after="0"/>
        <w:rPr>
          <w:bCs/>
        </w:rPr>
      </w:pPr>
    </w:p>
    <w:p w:rsidR="006B087A" w:rsidP="006B087A" w:rsidRDefault="00A76CDF" w14:paraId="5EFCD674" w14:textId="7ACC15D7">
      <w:pPr>
        <w:spacing w:after="0"/>
        <w:jc w:val="both"/>
        <w:rPr>
          <w:bCs/>
        </w:rPr>
      </w:pPr>
      <w:r w:rsidRPr="00B76EB2">
        <w:rPr>
          <w:bCs/>
        </w:rPr>
        <w:t>W przypadku ekspertów nie będących pracownikami MJWPU, niniejsze oświadczenie składane jest pod rygorem odpowiedzialności karnej wynikającej z art. 233 § 1 kodeksu karnego przewidującego karę pozbawienia wolności do lat 3 za składanie fałszywych zeznań.</w:t>
      </w:r>
    </w:p>
    <w:p w:rsidRPr="00B76EB2" w:rsidR="00B76EB2" w:rsidP="006B087A" w:rsidRDefault="00B76EB2" w14:paraId="026ECBC0" w14:textId="77777777">
      <w:pPr>
        <w:spacing w:after="0"/>
        <w:jc w:val="both"/>
        <w:rPr>
          <w:bCs/>
        </w:rPr>
      </w:pPr>
    </w:p>
    <w:p w:rsidRPr="00B76EB2" w:rsidR="00A76CDF" w:rsidP="006B087A" w:rsidRDefault="00A76CDF" w14:paraId="24BC1BA0" w14:textId="77777777">
      <w:pPr>
        <w:spacing w:after="0"/>
        <w:jc w:val="both"/>
        <w:rPr>
          <w:rFonts w:eastAsia="Times New Roman" w:cstheme="minorHAnsi"/>
        </w:rPr>
      </w:pPr>
      <w:r w:rsidRPr="00B76EB2">
        <w:rPr>
          <w:bCs/>
        </w:rPr>
        <w:t>W przypadku pracowników MJWPU zeznanie nieprawdy lub zatajenie prawdy może skutkować odpowiedzialnością dyscyplinarną lub karną na zasadach i w trybie przewidzianych w powszechnie obowiązujących przepisach prawa.</w:t>
      </w:r>
    </w:p>
    <w:p w:rsidR="00B76EB2" w:rsidP="00F95CE2" w:rsidRDefault="00B76EB2" w14:paraId="49F833FB" w14:textId="77777777">
      <w:pPr>
        <w:spacing w:before="360" w:after="0"/>
        <w:rPr>
          <w:rFonts w:eastAsia="Times New Roman" w:cs="Arial"/>
        </w:rPr>
      </w:pPr>
    </w:p>
    <w:p w:rsidRPr="00B76EB2" w:rsidR="00DB4893" w:rsidP="00F95CE2" w:rsidRDefault="00834051" w14:paraId="5F7C89C9" w14:textId="53D2684D">
      <w:pPr>
        <w:spacing w:before="360" w:after="0"/>
        <w:rPr>
          <w:rFonts w:eastAsia="Times New Roman" w:cs="Arial"/>
        </w:rPr>
      </w:pPr>
      <w:r w:rsidRPr="00B76EB2">
        <w:rPr>
          <w:rFonts w:eastAsia="Times New Roman" w:cs="Arial"/>
        </w:rPr>
        <w:t>Warszawa, dnia</w:t>
      </w:r>
      <w:r w:rsidRPr="00B76EB2" w:rsidR="00B318A0">
        <w:rPr>
          <w:rFonts w:eastAsia="Times New Roman" w:cs="Arial"/>
        </w:rPr>
        <w:t xml:space="preserve"> </w:t>
      </w:r>
      <w:r w:rsidRPr="00B76EB2">
        <w:rPr>
          <w:rFonts w:eastAsia="Times New Roman" w:cs="Arial"/>
        </w:rPr>
        <w:t>……………………..</w:t>
      </w:r>
      <w:r w:rsidRPr="00B76EB2" w:rsidR="00F95CE2">
        <w:rPr>
          <w:rFonts w:eastAsia="Times New Roman" w:cs="Arial"/>
        </w:rPr>
        <w:t xml:space="preserve">               </w:t>
      </w:r>
      <w:r w:rsidRPr="00B76EB2" w:rsidR="00F95CE2">
        <w:rPr>
          <w:rFonts w:eastAsia="Times New Roman" w:cs="Arial"/>
        </w:rPr>
        <w:tab/>
      </w:r>
      <w:r w:rsidRPr="00B76EB2" w:rsidR="00D44B9E">
        <w:rPr>
          <w:rFonts w:eastAsia="Times New Roman" w:cs="Arial"/>
        </w:rPr>
        <w:t xml:space="preserve">   </w:t>
      </w:r>
      <w:r w:rsidRPr="00B76EB2" w:rsidR="00DB4893">
        <w:rPr>
          <w:rFonts w:eastAsia="Times New Roman" w:cs="Arial"/>
        </w:rPr>
        <w:t xml:space="preserve">   </w:t>
      </w:r>
      <w:r w:rsidRPr="00B76EB2" w:rsidR="00F95CE2">
        <w:rPr>
          <w:rFonts w:eastAsia="Times New Roman" w:cs="Arial"/>
        </w:rPr>
        <w:tab/>
      </w:r>
      <w:r w:rsidRPr="00B76EB2" w:rsidR="00F95CE2">
        <w:rPr>
          <w:rFonts w:eastAsia="Times New Roman" w:cs="Arial"/>
        </w:rPr>
        <w:tab/>
      </w:r>
      <w:r w:rsidRPr="00B76EB2" w:rsidR="00F95CE2">
        <w:rPr>
          <w:rFonts w:eastAsia="Times New Roman" w:cs="Arial"/>
        </w:rPr>
        <w:tab/>
      </w:r>
      <w:r w:rsidRPr="00B76EB2" w:rsidR="00DB4893">
        <w:rPr>
          <w:rFonts w:eastAsia="Times New Roman" w:cs="Arial"/>
        </w:rPr>
        <w:t>………………………………</w:t>
      </w:r>
      <w:r w:rsidRPr="00B76EB2" w:rsidR="00F95CE2">
        <w:rPr>
          <w:rFonts w:eastAsia="Times New Roman" w:cs="Arial"/>
        </w:rPr>
        <w:t>....</w:t>
      </w:r>
    </w:p>
    <w:p w:rsidRPr="00B76EB2" w:rsidR="00F95CE2" w:rsidP="00F95CE2" w:rsidRDefault="00F95CE2" w14:paraId="47BEDADB" w14:textId="77777777">
      <w:pPr>
        <w:spacing w:before="360" w:after="0"/>
        <w:contextualSpacing/>
        <w:rPr>
          <w:rFonts w:eastAsia="Times New Roman" w:cs="Arial"/>
        </w:rPr>
      </w:pP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ab/>
      </w:r>
      <w:r w:rsidRPr="00B76EB2">
        <w:rPr>
          <w:rFonts w:eastAsia="Times New Roman" w:cs="Arial"/>
        </w:rPr>
        <w:t>podpis</w:t>
      </w:r>
    </w:p>
    <w:sectPr w:rsidRPr="00B76EB2" w:rsidR="00F95CE2" w:rsidSect="00002CFD">
      <w:footnotePr>
        <w:numFmt w:val="chicago"/>
      </w:footnotePr>
      <w:pgSz w:w="11906" w:h="16838" w:orient="portrait"/>
      <w:pgMar w:top="1021" w:right="1134" w:bottom="85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F512C" w:rsidP="00924102" w:rsidRDefault="006F512C" w14:paraId="5C1817F2" w14:textId="77777777">
      <w:pPr>
        <w:spacing w:after="0" w:line="240" w:lineRule="auto"/>
      </w:pPr>
      <w:r>
        <w:separator/>
      </w:r>
    </w:p>
  </w:endnote>
  <w:endnote w:type="continuationSeparator" w:id="0">
    <w:p w:rsidR="006F512C" w:rsidP="00924102" w:rsidRDefault="006F512C" w14:paraId="0B30C7E1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F512C" w:rsidP="00924102" w:rsidRDefault="006F512C" w14:paraId="5CF4F3B0" w14:textId="77777777">
      <w:pPr>
        <w:spacing w:after="0" w:line="240" w:lineRule="auto"/>
      </w:pPr>
      <w:r>
        <w:separator/>
      </w:r>
    </w:p>
  </w:footnote>
  <w:footnote w:type="continuationSeparator" w:id="0">
    <w:p w:rsidR="006F512C" w:rsidP="00924102" w:rsidRDefault="006F512C" w14:paraId="6E49250E" w14:textId="77777777">
      <w:pPr>
        <w:spacing w:after="0" w:line="240" w:lineRule="auto"/>
      </w:pPr>
      <w:r>
        <w:continuationSeparator/>
      </w:r>
    </w:p>
  </w:footnote>
  <w:footnote w:id="1">
    <w:p w:rsidRPr="00A76CDF" w:rsidR="000C5AF8" w:rsidP="000C5AF8" w:rsidRDefault="000C5AF8" w14:paraId="19568B86" w14:textId="77777777">
      <w:pPr>
        <w:pStyle w:val="Tekstprzypisudolnego"/>
        <w:rPr>
          <w:rFonts w:eastAsia="Times New Roman" w:cstheme="minorHAnsi"/>
          <w:sz w:val="15"/>
          <w:szCs w:val="16"/>
        </w:rPr>
      </w:pPr>
      <w:r>
        <w:rPr>
          <w:rStyle w:val="Odwoanieprzypisudolnego"/>
        </w:rPr>
        <w:footnoteRef/>
      </w:r>
      <w:r>
        <w:t xml:space="preserve"> I</w:t>
      </w:r>
      <w:r w:rsidRPr="00D42B3B">
        <w:rPr>
          <w:rFonts w:eastAsia="Times New Roman" w:cstheme="minorHAnsi"/>
          <w:sz w:val="15"/>
          <w:szCs w:val="16"/>
        </w:rPr>
        <w:t>lekroć w niniejszym dokumencie mowa o podmiocie ubiegającym się o dofinansowanie w ramach naboru, w przypadku oceny dokonywanej przez eksperta, o którym mowa w art. 68a ust. 9 ustawy z dnia 11 lipca 2014 r. o zasadach realizacji programów w zakresie pol</w:t>
      </w:r>
      <w:r>
        <w:rPr>
          <w:rFonts w:eastAsia="Times New Roman" w:cstheme="minorHAnsi"/>
          <w:sz w:val="15"/>
          <w:szCs w:val="16"/>
        </w:rPr>
        <w:t>ityki spójności finansowanych w </w:t>
      </w:r>
      <w:r w:rsidRPr="00D42B3B">
        <w:rPr>
          <w:rFonts w:eastAsia="Times New Roman" w:cstheme="minorHAnsi"/>
          <w:sz w:val="15"/>
          <w:szCs w:val="16"/>
        </w:rPr>
        <w:t>perspektywie</w:t>
      </w:r>
      <w:r>
        <w:rPr>
          <w:rFonts w:eastAsia="Times New Roman" w:cstheme="minorHAnsi"/>
          <w:sz w:val="15"/>
          <w:szCs w:val="16"/>
        </w:rPr>
        <w:t xml:space="preserve"> </w:t>
      </w:r>
      <w:r w:rsidRPr="00A76CDF">
        <w:rPr>
          <w:rFonts w:eastAsia="Times New Roman" w:cstheme="minorHAnsi"/>
          <w:sz w:val="15"/>
          <w:szCs w:val="16"/>
        </w:rPr>
        <w:t>finansowej 2014-2020 (Dz. U. z 2020 r., poz. 818 ze. zm.), oświadczenie dotyczy relacji eksperta z wszystkimi wnioskodawcami i</w:t>
      </w:r>
      <w:r>
        <w:rPr>
          <w:rFonts w:eastAsia="Times New Roman" w:cstheme="minorHAnsi"/>
          <w:sz w:val="15"/>
          <w:szCs w:val="16"/>
        </w:rPr>
        <w:t> </w:t>
      </w:r>
      <w:r w:rsidRPr="00A76CDF">
        <w:rPr>
          <w:rFonts w:eastAsia="Times New Roman" w:cstheme="minorHAnsi"/>
          <w:sz w:val="15"/>
          <w:szCs w:val="16"/>
        </w:rPr>
        <w:t>ewentualnymi partnerami biorącymi udział w naborze.</w:t>
      </w:r>
    </w:p>
    <w:p w:rsidR="000C5AF8" w:rsidP="000C5AF8" w:rsidRDefault="000C5AF8" w14:paraId="283365CE" w14:textId="77777777">
      <w:pPr>
        <w:pStyle w:val="Tekstprzypisudolnego"/>
      </w:pPr>
    </w:p>
    <w:p w:rsidR="000C5AF8" w:rsidRDefault="000C5AF8" w14:paraId="56D5464F" w14:textId="7777777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EE40C6"/>
    <w:multiLevelType w:val="hybridMultilevel"/>
    <w:tmpl w:val="565C6716"/>
    <w:lvl w:ilvl="0" w:tplc="04150001">
      <w:start w:val="1"/>
      <w:numFmt w:val="bullet"/>
      <w:lvlText w:val=""/>
      <w:lvlJc w:val="left"/>
      <w:pPr>
        <w:ind w:left="1004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8F4E91"/>
    <w:multiLevelType w:val="hybridMultilevel"/>
    <w:tmpl w:val="A4DE8994"/>
    <w:lvl w:ilvl="0" w:tplc="AA6A538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0136">
    <w:abstractNumId w:val="0"/>
  </w:num>
  <w:num w:numId="2" w16cid:durableId="1775395316">
    <w:abstractNumId w:val="3"/>
  </w:num>
  <w:num w:numId="3" w16cid:durableId="1255675015">
    <w:abstractNumId w:val="4"/>
  </w:num>
  <w:num w:numId="4" w16cid:durableId="1093433514">
    <w:abstractNumId w:val="2"/>
  </w:num>
  <w:num w:numId="5" w16cid:durableId="1198354746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4"/>
  <w:trackRevisions w:val="false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51"/>
    <w:rsid w:val="00002CFD"/>
    <w:rsid w:val="00011AF4"/>
    <w:rsid w:val="00047837"/>
    <w:rsid w:val="00057B77"/>
    <w:rsid w:val="000640B4"/>
    <w:rsid w:val="000A490D"/>
    <w:rsid w:val="000B3043"/>
    <w:rsid w:val="000C5AF8"/>
    <w:rsid w:val="000E4CE0"/>
    <w:rsid w:val="000F1DFA"/>
    <w:rsid w:val="00110C7A"/>
    <w:rsid w:val="001545AE"/>
    <w:rsid w:val="001B42C8"/>
    <w:rsid w:val="001D7EE2"/>
    <w:rsid w:val="001F7236"/>
    <w:rsid w:val="002278FB"/>
    <w:rsid w:val="002376EC"/>
    <w:rsid w:val="002B5025"/>
    <w:rsid w:val="002B7B2F"/>
    <w:rsid w:val="002C5212"/>
    <w:rsid w:val="002E415A"/>
    <w:rsid w:val="002F6FFC"/>
    <w:rsid w:val="003152CB"/>
    <w:rsid w:val="003253B4"/>
    <w:rsid w:val="00371FDC"/>
    <w:rsid w:val="00394006"/>
    <w:rsid w:val="003B2E92"/>
    <w:rsid w:val="003B5706"/>
    <w:rsid w:val="003F60FC"/>
    <w:rsid w:val="00402D07"/>
    <w:rsid w:val="004804F8"/>
    <w:rsid w:val="004D0FC1"/>
    <w:rsid w:val="004D4CFA"/>
    <w:rsid w:val="004E7F0F"/>
    <w:rsid w:val="0058037C"/>
    <w:rsid w:val="00590238"/>
    <w:rsid w:val="005C6E39"/>
    <w:rsid w:val="005D7582"/>
    <w:rsid w:val="005F6A88"/>
    <w:rsid w:val="00647148"/>
    <w:rsid w:val="00685C70"/>
    <w:rsid w:val="006A000C"/>
    <w:rsid w:val="006A5138"/>
    <w:rsid w:val="006B087A"/>
    <w:rsid w:val="006B58A1"/>
    <w:rsid w:val="006C0D16"/>
    <w:rsid w:val="006C3ABF"/>
    <w:rsid w:val="006F512C"/>
    <w:rsid w:val="007701B9"/>
    <w:rsid w:val="007B1948"/>
    <w:rsid w:val="007F1963"/>
    <w:rsid w:val="00800F48"/>
    <w:rsid w:val="008249C5"/>
    <w:rsid w:val="00834051"/>
    <w:rsid w:val="0084434D"/>
    <w:rsid w:val="0084484F"/>
    <w:rsid w:val="008827C7"/>
    <w:rsid w:val="008A36F8"/>
    <w:rsid w:val="008B1558"/>
    <w:rsid w:val="008B7511"/>
    <w:rsid w:val="008C13E6"/>
    <w:rsid w:val="008F0DBE"/>
    <w:rsid w:val="008F2B30"/>
    <w:rsid w:val="009118EF"/>
    <w:rsid w:val="00924102"/>
    <w:rsid w:val="0095218A"/>
    <w:rsid w:val="00957D33"/>
    <w:rsid w:val="00963078"/>
    <w:rsid w:val="009A580A"/>
    <w:rsid w:val="009C5233"/>
    <w:rsid w:val="00A03E15"/>
    <w:rsid w:val="00A11339"/>
    <w:rsid w:val="00A43F6B"/>
    <w:rsid w:val="00A56993"/>
    <w:rsid w:val="00A76CDF"/>
    <w:rsid w:val="00A94868"/>
    <w:rsid w:val="00AE650B"/>
    <w:rsid w:val="00AE7E98"/>
    <w:rsid w:val="00B318A0"/>
    <w:rsid w:val="00B76EB2"/>
    <w:rsid w:val="00B85A7E"/>
    <w:rsid w:val="00BA207F"/>
    <w:rsid w:val="00BD2558"/>
    <w:rsid w:val="00BD5A30"/>
    <w:rsid w:val="00BF5909"/>
    <w:rsid w:val="00C2037C"/>
    <w:rsid w:val="00C45968"/>
    <w:rsid w:val="00CC4074"/>
    <w:rsid w:val="00CD23C9"/>
    <w:rsid w:val="00CD7430"/>
    <w:rsid w:val="00CE4E43"/>
    <w:rsid w:val="00D13D4B"/>
    <w:rsid w:val="00D42B3B"/>
    <w:rsid w:val="00D44B9E"/>
    <w:rsid w:val="00D72D67"/>
    <w:rsid w:val="00DB4893"/>
    <w:rsid w:val="00E471DB"/>
    <w:rsid w:val="00E97A9A"/>
    <w:rsid w:val="00EA129A"/>
    <w:rsid w:val="00EB7795"/>
    <w:rsid w:val="00EC1865"/>
    <w:rsid w:val="00EC3229"/>
    <w:rsid w:val="00EC3919"/>
    <w:rsid w:val="00F0559E"/>
    <w:rsid w:val="00F70E1E"/>
    <w:rsid w:val="00F85ED4"/>
    <w:rsid w:val="00F94B07"/>
    <w:rsid w:val="00F95CE2"/>
    <w:rsid w:val="00FC1CD2"/>
    <w:rsid w:val="012DA25E"/>
    <w:rsid w:val="79A89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9445"/>
  <w15:docId w15:val="{C1919116-C4FD-4E8E-B52F-BF69CBCE354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71F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71FD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371F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1FDC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371FD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1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371FDC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24102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92410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2410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6CDF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A76C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76CDF"/>
    <w:rPr>
      <w:vertAlign w:val="superscript"/>
    </w:rPr>
  </w:style>
  <w:style w:type="paragraph" w:styleId="Poprawka">
    <w:name w:val="Revision"/>
    <w:hidden/>
    <w:uiPriority w:val="99"/>
    <w:semiHidden/>
    <w:rsid w:val="00110C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4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154264-92B3-4D8C-A83D-F0DEF2BEE6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80FE9E-E57D-4E72-8D60-23B04A671F1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0C4227F-FA2F-4EBE-9AAB-CDDC543D2D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4D38F3-A8E0-48A1-A801-3DE411576D2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Sitek Paweł</cp:lastModifiedBy>
  <cp:revision>7</cp:revision>
  <cp:lastPrinted>2022-08-26T07:50:00Z</cp:lastPrinted>
  <dcterms:created xsi:type="dcterms:W3CDTF">2022-09-29T12:46:00Z</dcterms:created>
  <dcterms:modified xsi:type="dcterms:W3CDTF">2022-10-06T09:22:22Z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